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333" w:rsidRDefault="00771FD6" w:rsidP="00F423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333" w:rsidRPr="00F46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Выступление на общешкольном родительском </w:t>
      </w:r>
      <w:proofErr w:type="gramStart"/>
      <w:r w:rsidR="00F42333" w:rsidRPr="00F46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2333" w:rsidRPr="00F46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</w:t>
      </w:r>
      <w:proofErr w:type="gramEnd"/>
      <w:r w:rsidR="00F42333" w:rsidRPr="00F46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тему</w:t>
      </w:r>
      <w:r w:rsidR="003F3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2333" w:rsidRPr="00F46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«Безопасный Интернет»</w:t>
      </w:r>
    </w:p>
    <w:p w:rsidR="00771FD6" w:rsidRPr="00F46A3C" w:rsidRDefault="00771FD6" w:rsidP="00F423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1FD6" w:rsidRDefault="00A16112" w:rsidP="004A0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(СЛАЙД </w:t>
      </w:r>
      <w:proofErr w:type="gramStart"/>
      <w:r w:rsidRPr="001B1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</w:t>
      </w:r>
      <w:r w:rsidR="00207702" w:rsidRPr="00F46A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207702" w:rsidRPr="00F4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</w:t>
      </w:r>
      <w:r w:rsidR="003F36E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едние 5 лет Интернет прочно вошё</w:t>
      </w:r>
      <w:r w:rsidR="00207702" w:rsidRPr="00F46A3C">
        <w:rPr>
          <w:rFonts w:ascii="Times New Roman" w:eastAsia="Times New Roman" w:hAnsi="Times New Roman" w:cs="Times New Roman"/>
          <w:sz w:val="28"/>
          <w:szCs w:val="28"/>
          <w:lang w:eastAsia="ru-RU"/>
        </w:rPr>
        <w:t>л в нашу жизнь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213B9" w:rsidRDefault="00771FD6" w:rsidP="004A0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</w:t>
      </w:r>
      <w:r w:rsidR="00A16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СЛАЙД) </w:t>
      </w:r>
      <w:r w:rsidR="007213B9" w:rsidRPr="007213B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провели</w:t>
      </w:r>
      <w:r w:rsidR="00721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 </w:t>
      </w:r>
      <w:r w:rsidR="00A1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</w:t>
      </w:r>
      <w:proofErr w:type="gramStart"/>
      <w:r w:rsidR="007213B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 1</w:t>
      </w:r>
      <w:proofErr w:type="gramEnd"/>
      <w:r w:rsidR="00721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1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21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класс</w:t>
      </w:r>
      <w:r w:rsidR="00A16112">
        <w:rPr>
          <w:rFonts w:ascii="Times New Roman" w:eastAsia="Times New Roman" w:hAnsi="Times New Roman" w:cs="Times New Roman"/>
          <w:sz w:val="28"/>
          <w:szCs w:val="28"/>
          <w:lang w:eastAsia="ru-RU"/>
        </w:rPr>
        <w:t>ов.</w:t>
      </w:r>
      <w:r w:rsidR="00721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1FD6" w:rsidRPr="004667FF" w:rsidRDefault="00A16112" w:rsidP="004A0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400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400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СЛАЙД)</w:t>
      </w:r>
      <w:r w:rsidRPr="00974C9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974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D3651D" w:rsidRPr="00F4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Компьютеры</w:t>
      </w:r>
      <w:proofErr w:type="gramEnd"/>
      <w:r w:rsidR="00D3651D" w:rsidRPr="00F4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стремительно внедряются в человеческую жизнь, занимая место, как в учёбе, работе и  быту, а мы уже отчётливо осознаём, насколько мы зависим от компьютера. Возраст, в котором человек начинает работать с Интернет, становится все моложе.</w:t>
      </w:r>
      <w:r w:rsidR="00D3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67F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667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прочитать со слайда</w:t>
      </w:r>
      <w:r w:rsidR="004667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71FD6" w:rsidRDefault="00A16112" w:rsidP="000A1C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(11 СЛАЙД) </w:t>
      </w:r>
      <w:r w:rsidR="00974C98" w:rsidRPr="00974C9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974C9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74C98" w:rsidRPr="00974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американской компании Games2</w:t>
      </w:r>
      <w:proofErr w:type="gramStart"/>
      <w:r w:rsidR="00974C98" w:rsidRPr="00974C98">
        <w:rPr>
          <w:rFonts w:ascii="Times New Roman" w:eastAsia="Times New Roman" w:hAnsi="Times New Roman" w:cs="Times New Roman"/>
          <w:sz w:val="28"/>
          <w:szCs w:val="28"/>
          <w:lang w:eastAsia="ru-RU"/>
        </w:rPr>
        <w:t>train</w:t>
      </w:r>
      <w:r w:rsidR="00974C98" w:rsidRPr="00974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771FD6" w:rsidRPr="0046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FD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</w:t>
      </w:r>
      <w:proofErr w:type="gramEnd"/>
      <w:r w:rsidR="0077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1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Пренски</w:t>
      </w:r>
      <w:proofErr w:type="spellEnd"/>
      <w:r w:rsidR="0077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даёт два определения: цифровые аборигены и цифровые эмигранты.</w:t>
      </w:r>
      <w:r w:rsidR="000A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C74" w:rsidRPr="000A1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Цифровые аборигены</w:t>
      </w:r>
      <w:r w:rsidR="000A1C74" w:rsidRPr="000A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–родились в цифровую эпоху и с раннего возраста используют цифровые технологии</w:t>
      </w:r>
      <w:r w:rsidR="000A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A1C74" w:rsidRPr="000A1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Цифровые иммигранты</w:t>
      </w:r>
      <w:r w:rsidR="000A1C74" w:rsidRPr="000A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–те, кому пришлось осваивать цифровую среду в сознательном возрасте</w:t>
      </w:r>
      <w:r w:rsidR="000A1C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06E0" w:rsidRPr="004006E0" w:rsidRDefault="004006E0" w:rsidP="000A1C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A16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6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A16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14, 15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СЛАЙД) </w:t>
      </w:r>
      <w:r w:rsidRPr="004006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читать со слайдов</w:t>
      </w:r>
    </w:p>
    <w:p w:rsidR="00584343" w:rsidRDefault="00A16112" w:rsidP="004A0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(16</w:t>
      </w:r>
      <w:r w:rsidR="00400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400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СЛАЙД) </w:t>
      </w:r>
      <w:r w:rsidR="00771FD6" w:rsidRPr="0077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34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proofErr w:type="gramEnd"/>
      <w:r w:rsidR="00584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спрошу вас «Кто чаще использует интернет?»</w:t>
      </w:r>
      <w:r w:rsidR="00207702" w:rsidRPr="00F4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мне ответите, конечно, дети. На что я вам могу сказать, что </w:t>
      </w:r>
      <w:r w:rsidR="001B10A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нижегородским институтом развития образования б</w:t>
      </w:r>
      <w:r w:rsidR="00584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ыли проведены </w:t>
      </w:r>
      <w:r w:rsidR="001B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исследования: были проанкетированы учащиеся 12-17 лет и их родители. И вот, что получилось. </w:t>
      </w:r>
    </w:p>
    <w:p w:rsidR="00207702" w:rsidRPr="00F46A3C" w:rsidRDefault="00207702" w:rsidP="004A0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A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много времени проводят з</w:t>
      </w:r>
      <w:r w:rsidR="003F36E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компьютером подростки и молодё</w:t>
      </w:r>
      <w:r w:rsidRPr="00F46A3C">
        <w:rPr>
          <w:rFonts w:ascii="Times New Roman" w:eastAsia="Times New Roman" w:hAnsi="Times New Roman" w:cs="Times New Roman"/>
          <w:sz w:val="28"/>
          <w:szCs w:val="28"/>
          <w:lang w:eastAsia="ru-RU"/>
        </w:rPr>
        <w:t>жь. И далеко не всегда они используют его возможности для приобретения новых учебных знаний, развития своих творческих способностей. Чаще всего Интернет заменяет живое общение. Здесь они могут общаться, переписываясь или используя веб-камеру. </w:t>
      </w:r>
    </w:p>
    <w:p w:rsidR="00584343" w:rsidRDefault="00693F84" w:rsidP="004A0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сеть «затягивает» и дети да порой и взрослые теряют счёт времени нахождения в сети. Посмотрите следующий слайд </w:t>
      </w:r>
      <w:r w:rsidRPr="00693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(СЛАЙД </w:t>
      </w:r>
      <w:r w:rsidR="00A94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16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A94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</w:t>
      </w:r>
      <w:r w:rsidR="00A16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24CD3" w:rsidRPr="00F012C3" w:rsidRDefault="00B24CD3" w:rsidP="00B24C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рассмотрим интернет деятельность взрослых и детей.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(СЛАЙД </w:t>
      </w:r>
      <w:r w:rsidR="00A94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16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</w:t>
      </w:r>
      <w:r w:rsidRPr="00F012C3">
        <w:rPr>
          <w:rFonts w:ascii="Times New Roman" w:eastAsia="Times New Roman" w:hAnsi="Times New Roman" w:cs="Times New Roman"/>
          <w:sz w:val="28"/>
          <w:szCs w:val="28"/>
          <w:lang w:eastAsia="ru-RU"/>
        </w:rPr>
        <w:t>очти одинаков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используют интернет для поиска интересной информации: видео, фото, музыки. Большой процент детей ответили, что ищут информацию для учёбы.</w:t>
      </w:r>
    </w:p>
    <w:p w:rsidR="00B24CD3" w:rsidRDefault="00B24CD3" w:rsidP="00B24C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 стоит остановиться</w:t>
      </w:r>
      <w:r w:rsidRPr="00B24C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том,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81 % учащихся интернет - это общение всеми возможными способами и поиск новых друзей. </w:t>
      </w:r>
    </w:p>
    <w:p w:rsidR="00CD0FC7" w:rsidRDefault="00B24CD3" w:rsidP="00CD0F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 перед тем как продолжить наш разговор я бы хотела показать вам небольшой видеоролик. (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ВИДЕО «БЕЗОПАСНЫЙ ИНТЕРНЕТ»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)</w:t>
      </w:r>
      <w:r w:rsidR="00CD0FC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</w:t>
      </w:r>
    </w:p>
    <w:p w:rsidR="00B24CD3" w:rsidRPr="00CD0FC7" w:rsidRDefault="00CD0FC7" w:rsidP="00CD0F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CD0F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CD0F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гиперссылка</w:t>
      </w:r>
    </w:p>
    <w:p w:rsidR="00B24CD3" w:rsidRPr="00F46A3C" w:rsidRDefault="00B24CD3" w:rsidP="00B24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 в Интернете, учащиеся могут столкнуться с проблемой виртуального общения (чат, форум, электронная почта).  При общении с незнакомыми людьми, возникает ситуация разговора с виртуальными личностями. Человек может изменить свой статус, скрывать возраст, пол, преувеличивать силу, красоту, а также почти безнаказанно проявлять агрессивные черты характера, которые он вынужден подавлять в повседневной жизни.</w:t>
      </w:r>
    </w:p>
    <w:p w:rsidR="00B24CD3" w:rsidRPr="00F46A3C" w:rsidRDefault="00B24CD3" w:rsidP="00B24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Злоумышленники стараются привлечь подростка своим вниманием, заботливостью, добротой и даже подарками, нередко затрачивая на эти </w:t>
      </w:r>
      <w:r w:rsidRPr="00F4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усилия значительное время, деньги и энергию. Обычно они хорошо осведомлены о музыкальных, кино и </w:t>
      </w:r>
      <w:proofErr w:type="gramStart"/>
      <w:r w:rsidRPr="00F4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  новинках</w:t>
      </w:r>
      <w:proofErr w:type="gramEnd"/>
      <w:r w:rsidRPr="00F4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современных увлечениях детей. Они выслушивают проблемы подростков и сочувствуют им. Виртуальный собеседник не схватит за руку, но ему вполне по </w:t>
      </w:r>
      <w:proofErr w:type="gramStart"/>
      <w:r w:rsidRPr="00F4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силам  "</w:t>
      </w:r>
      <w:proofErr w:type="gramEnd"/>
      <w:r w:rsidRPr="00F4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проникнуть в мысли” и повлиять на взгляды на мир ребёнка. Умами наших детей могут завладеть и процветающие ныне депрессивные молодёжные течения. Ребенок может поверить, что шрамы – лучшее украшение, а суицид – всего лишь способ избавления от проблем.</w:t>
      </w:r>
    </w:p>
    <w:p w:rsidR="00B24CD3" w:rsidRPr="00697A81" w:rsidRDefault="00B24CD3" w:rsidP="00B24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Всё шире возможности Интернета используются представителями экстремистских течений для того, чтобы заманить в свои ряды новичков.</w:t>
      </w:r>
    </w:p>
    <w:p w:rsidR="00B24CD3" w:rsidRPr="00F46A3C" w:rsidRDefault="00B24CD3" w:rsidP="00B24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proofErr w:type="gramStart"/>
      <w:r w:rsidRPr="00F4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объяснить  детям</w:t>
      </w:r>
      <w:proofErr w:type="gramEnd"/>
      <w:r w:rsidRPr="00F4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они ни в коем случае не должны встречаться с интернет - друзьями  лично.  Что интернет - друзья могут на самом деле быть не теми, за кого они себя выдают. </w:t>
      </w:r>
      <w:r w:rsidR="00DB7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F4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контролировать входящие и выходящие сообщения электронной почты своего ребенка. </w:t>
      </w:r>
      <w:proofErr w:type="gramStart"/>
      <w:r w:rsidRPr="00F4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Знакомиться  с</w:t>
      </w:r>
      <w:proofErr w:type="gramEnd"/>
      <w:r w:rsidRPr="00F4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"виртуальными” друзьями подобно тому, как они знакомятся с "реальными”.</w:t>
      </w:r>
    </w:p>
    <w:p w:rsidR="00B24CD3" w:rsidRPr="00F46A3C" w:rsidRDefault="00B24CD3" w:rsidP="00B24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Вместе с тем, ребёнку надо довести до сознания, </w:t>
      </w:r>
      <w:proofErr w:type="gramStart"/>
      <w:r w:rsidRPr="00F4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  чрезмерное</w:t>
      </w:r>
      <w:proofErr w:type="gramEnd"/>
      <w:r w:rsidRPr="00F4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злоупотребление виртуальным общением разрушает способность к общению реальному, "убивает” коммуникативные навыки, заложенные  с детства.</w:t>
      </w:r>
    </w:p>
    <w:p w:rsidR="002A7E3F" w:rsidRPr="00F46A3C" w:rsidRDefault="00576155" w:rsidP="002A7E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161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20)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55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 «Ели ты познакомилась(</w:t>
      </w:r>
      <w:proofErr w:type="spellStart"/>
      <w:r w:rsidR="00EF559F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r w:rsidR="00EF5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интернете </w:t>
      </w:r>
      <w:proofErr w:type="gramStart"/>
      <w:r w:rsidR="00EF559F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 другом</w:t>
      </w:r>
      <w:proofErr w:type="gramEnd"/>
      <w:r w:rsidR="00EF5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 хочет узнать о тебе больше информации, какую информацию о себе ты ему дашь?» Ответы детей: свои увлечения, хобби (46%), имя, фамилию (39%), свой возраст (38%), название места где живу (32%), 17% дадут номер телефона, 14% № школы или название и только 22% ответили</w:t>
      </w:r>
      <w:r w:rsidR="00697A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F5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не дадут никакой информации.</w:t>
      </w:r>
    </w:p>
    <w:p w:rsidR="00EF559F" w:rsidRPr="00F46A3C" w:rsidRDefault="00EF559F" w:rsidP="00EF55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(СЛАЙД </w:t>
      </w:r>
      <w:r w:rsidR="00A16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Pr="00F4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чтобы избежать отрицательных последствий общения в Интернете следует придерживаться определенных правил. Необходимо убедить подростка не распространять контактную или личную информацию: имя, фамилию, адрес, номер телефона, номер школы, любимые места для игр, и </w:t>
      </w:r>
      <w:proofErr w:type="gramStart"/>
      <w:r w:rsidRPr="00F4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другую  информацию</w:t>
      </w:r>
      <w:proofErr w:type="gramEnd"/>
      <w:r w:rsidRPr="00F4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46A3C">
        <w:rPr>
          <w:rFonts w:ascii="Times New Roman" w:eastAsia="Times New Roman" w:hAnsi="Times New Roman" w:cs="Times New Roman"/>
          <w:b/>
          <w:bCs/>
          <w:i/>
          <w:iCs/>
          <w:color w:val="006599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F4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объяснить детям, что интерактивная дружба может закончиться. И когда это произойдет, личная информация может быть использована во вред подростку предоставившему её.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расшифровать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C5E6B" w:rsidRDefault="004C5E6B" w:rsidP="004C5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44 % детей главным для себя выделяют онлайн игры и мобильные игры, и общение с другими людьми в этих виртуальных мирах. Это должно нас насторожить и дать повод задуматься об проблеме компьютерной зависимости. </w:t>
      </w:r>
    </w:p>
    <w:p w:rsidR="004C5E6B" w:rsidRPr="00F46A3C" w:rsidRDefault="004C5E6B" w:rsidP="004C5E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Негативное влияние компьютерных игр на поведение детей уже ни у кого не вызывает сомнения: для многих детей они </w:t>
      </w:r>
      <w:proofErr w:type="gramStart"/>
      <w:r w:rsidRPr="00F4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  важнее</w:t>
      </w:r>
      <w:proofErr w:type="gramEnd"/>
      <w:r w:rsidRPr="00F4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учёбы и общения со сверстниками, интереснее книг, кино и телевидения.</w:t>
      </w:r>
    </w:p>
    <w:p w:rsidR="00077038" w:rsidRDefault="004C5E6B" w:rsidP="004C5E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каждым годом всё больше и больше обучающих компьютерных программ появляется на рынке; </w:t>
      </w:r>
      <w:proofErr w:type="gramStart"/>
      <w:r w:rsidRPr="00F4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  подталкивают</w:t>
      </w:r>
      <w:proofErr w:type="gramEnd"/>
      <w:r w:rsidRPr="00F4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ребёнка к пониманию процесса работы компьютера, исчезает страх  перед новыми технологиями, но вместе с тем уже в раннем возрасте  во время игр </w:t>
      </w:r>
      <w:r w:rsidRPr="00F4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происходит  процесс,  при котором человек не только не решает важных для себя проблем, но и останавливается в своём личностном развитии. </w:t>
      </w:r>
    </w:p>
    <w:p w:rsidR="00077038" w:rsidRDefault="00077038" w:rsidP="004C5E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0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A161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A161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</w:t>
      </w:r>
      <w:r w:rsidRPr="000770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  <w:r w:rsidRPr="000770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C5E6B" w:rsidRPr="00F4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Подобные игры могут сильно повлиять на </w:t>
      </w:r>
      <w:r w:rsidR="004C5E6B" w:rsidRPr="00077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личности в период </w:t>
      </w:r>
      <w:proofErr w:type="gramStart"/>
      <w:r w:rsidR="004C5E6B" w:rsidRPr="00077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активной</w:t>
      </w:r>
      <w:r w:rsidR="00697A81" w:rsidRPr="00077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5E6B" w:rsidRPr="00077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социализации</w:t>
      </w:r>
      <w:proofErr w:type="gramEnd"/>
      <w:r w:rsidR="004C5E6B" w:rsidRPr="00077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социально – психологической адаптации, усвоения социальных ролей, ролевой идентификации личности.</w:t>
      </w:r>
    </w:p>
    <w:p w:rsidR="004C5E6B" w:rsidRPr="00F46A3C" w:rsidRDefault="004C5E6B" w:rsidP="004C5E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4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</w:t>
      </w:r>
      <w:proofErr w:type="gramEnd"/>
      <w:r w:rsidRPr="00F4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элементы насилия, которыми так изобилуют некоторые игры, способствуют повышению агрессивности у подростков.</w:t>
      </w:r>
    </w:p>
    <w:p w:rsidR="00697A81" w:rsidRDefault="00697A81" w:rsidP="00B24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 спросили: «Что вы бы взяли с собой на необитаемый остров?»</w:t>
      </w:r>
      <w:r w:rsidR="007D7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16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7D7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</w:t>
      </w:r>
      <w:r w:rsidR="007D7B93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Посмотрите внимательно ответы детей: близкие, компьютер и интернет находятся на одном уровне 69%. Но представьте себе, что пройдёт ещё немного времени и компьютер вытеснит</w:t>
      </w:r>
      <w:r w:rsidR="0069092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разорвёт</w:t>
      </w:r>
      <w:r w:rsidR="007D7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</w:t>
      </w:r>
      <w:r w:rsidR="00690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родственную связь и ценность семьи, семейных традиций будет потеряна.</w:t>
      </w:r>
    </w:p>
    <w:p w:rsidR="00A16112" w:rsidRDefault="0069092D" w:rsidP="00B24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9092D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уже говорила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 общаться в интернете нужно соблюдая осторожность. Когда к вам обращаются по имени, что вы думаете, что вы где-то с этим человеком встречались раз он знает ваше имя. Так думают и дети, если к ним обращаются по имени. А скажите, пожалуйста, из-за какого чувства мы часто попадаем в неприятные ситуации? Конечно любопытство.</w:t>
      </w:r>
    </w:p>
    <w:p w:rsidR="00DD356A" w:rsidRDefault="0069092D" w:rsidP="00B24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2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r w:rsidR="00A16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proofErr w:type="gramEnd"/>
      <w:r w:rsidR="00A16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0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СЛАЙД) </w:t>
      </w:r>
      <w:r w:rsidR="0016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обратите внимание на этот слайд. Когда обращаются по имени это располагает к беседе и как видно из диалога девушка Алина </w:t>
      </w:r>
      <w:r w:rsidR="00DD356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играет на любопытстве Александра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56A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«Хочешь посмеяться?» идёт ССЫЛКА и слова «Ты там жгёшь». Александру становится любопытно, где это он что делает?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нажимает на ссылку, а через неё идёт вредоносная программа, вирусы. </w:t>
      </w:r>
    </w:p>
    <w:p w:rsidR="00B24CD3" w:rsidRDefault="00EF559F" w:rsidP="00B24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24 % подростков скачивают бесплатно всё что только можно скачать.</w:t>
      </w:r>
    </w:p>
    <w:p w:rsidR="00B24CD3" w:rsidRDefault="00B24CD3" w:rsidP="00B24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Научите детей </w:t>
      </w:r>
      <w:proofErr w:type="gramStart"/>
      <w:r w:rsidRPr="00F4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  внимательными</w:t>
      </w:r>
      <w:proofErr w:type="gramEnd"/>
      <w:r w:rsidRPr="00F4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загрузке бесплатных файлов и игр на компьютер, их могут обмануть: нажав на ссылку, он можешь попасть в «небезопасную зону» или загрузить на свой компьютер вирус или программу - шпион.</w:t>
      </w:r>
    </w:p>
    <w:p w:rsidR="00DA68DA" w:rsidRDefault="00077038" w:rsidP="00DA68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A161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26</w:t>
      </w:r>
      <w:r w:rsidR="00087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СЛАЙД) </w:t>
      </w:r>
      <w:r w:rsidR="0008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привлекает детей в интернете? Это преодоление психологического барьера. Они чувствуют в интернете себя более самостоятельными, более успешными, более уверенными, более общительными</w:t>
      </w:r>
      <w:r w:rsidR="00DA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A68DA" w:rsidRPr="00DA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8DA" w:rsidRPr="00F4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нужно помнить, </w:t>
      </w:r>
      <w:proofErr w:type="gramStart"/>
      <w:r w:rsidR="00DA68DA" w:rsidRPr="00F46A3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 Интернет</w:t>
      </w:r>
      <w:proofErr w:type="gramEnd"/>
      <w:r w:rsidR="00DA68DA" w:rsidRPr="00F4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социальная среда, в которой можно не только встречаться с друзьями, но и с незнакомцами.</w:t>
      </w:r>
    </w:p>
    <w:p w:rsidR="00DA68DA" w:rsidRDefault="00077038" w:rsidP="00DA68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</w:t>
      </w:r>
      <w:r w:rsidR="00A16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DA6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СЛАЙД) </w:t>
      </w:r>
      <w:r w:rsidR="00DA68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риски могут подстерегать детей, да и взрослых в интернете?</w:t>
      </w:r>
    </w:p>
    <w:p w:rsidR="005F78D9" w:rsidRDefault="00DA68DA" w:rsidP="00B97E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Контентные риски –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это….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коммуникационные </w:t>
      </w:r>
      <w:r w:rsidRPr="00DA6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риски – это….,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потребительские</w:t>
      </w:r>
      <w:r w:rsidR="00B97EA2" w:rsidRPr="00DA6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6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риски –это…, технические риски – это…</w:t>
      </w:r>
    </w:p>
    <w:p w:rsidR="00B97EA2" w:rsidRPr="00F46A3C" w:rsidRDefault="00DA68DA" w:rsidP="00B97E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EA2" w:rsidRPr="00F46A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Интернете пользователя могут обидеть, запугать или даже оскорбить. Зачастую ро</w:t>
      </w:r>
      <w:r w:rsidR="00B97E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дители об этой стороне всемирно</w:t>
      </w:r>
      <w:r w:rsidR="00B97EA2" w:rsidRPr="00F4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паутины не знают. Если ваш ребенок вдруг резко перестает заходить в интернет, перестает пользоваться привычным электронным адресом, есть повод задуматься: а не подвергся ли он унижению?</w:t>
      </w:r>
    </w:p>
    <w:p w:rsidR="00B97EA2" w:rsidRPr="00F46A3C" w:rsidRDefault="00B97EA2" w:rsidP="00B97E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существует большое множество </w:t>
      </w:r>
      <w:proofErr w:type="gramStart"/>
      <w:r w:rsidRPr="00F46A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proofErr w:type="gramEnd"/>
      <w:r w:rsidRPr="00F4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позволяющих вскрыть электронный ящик, подобрать к нему пароль, а затем использовать этот ящик в своих целях. Многие дети, заводя электронный </w:t>
      </w:r>
      <w:r w:rsidRPr="00F46A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ящик, дают в нём свои настоящие данные – имя, фамилию, дату </w:t>
      </w:r>
      <w:proofErr w:type="gramStart"/>
      <w:r w:rsidRPr="00F46A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рождения,  адрес</w:t>
      </w:r>
      <w:proofErr w:type="gramEnd"/>
      <w:r w:rsidRPr="00F46A3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иногда телефон. Как правило в нем же располагаются фотографии, как самого ребенка, так и его семьи, дома, машины… Любой человек зайдя в электронный ящик может получить доступ к этой информации, сделать выводы о благосостоянии семьи и т.д. Подобрав пароль к электронному ящику можно свободно входить в него, рассылать от имени собственника различные оскорбительные письма по любым адресам, делать грубые подписи под фотографиями и т.д. Дети очень болезненно воспринимают такое проникновение в их личное пространство, хотя бы и виртуальное.</w:t>
      </w:r>
    </w:p>
    <w:p w:rsidR="005F78D9" w:rsidRDefault="00B97EA2" w:rsidP="00B97E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чаще мы наблюдаем другую ситуацию, когда сам подросток выставляет двусмысленные фотографии, несообразные возрасту, имеющие явный физиологический подтекст. В статусах, которые видны всем, выставляют фразы с нецензурными, оскорбительными высказываниями. Интернет позволяет собрать в одном и том же месте за очень быстрое время большое скопление людей. Стоит только написать несколько фраз.  И если до эры интернета, оскорбления, запугивания могли быть только тогда, когда ребята непосредственно находились рядом, то теперь приходя домой и, садясь за компьютер, или просто держа сотовый телефон в руке, ребенок может подвергаться унижениям практически 24 часа в сутки. </w:t>
      </w:r>
    </w:p>
    <w:p w:rsidR="0003059B" w:rsidRDefault="00077038" w:rsidP="00B97E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</w:t>
      </w:r>
      <w:r w:rsidR="00A16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5F7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СЛАЙД) </w:t>
      </w:r>
      <w:r w:rsidR="00B97EA2" w:rsidRPr="00F46A3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давление на ребенка может оказываться постоянно и долговременно. Если же дело доходит до драк, то в последние годы практически всегда находится человек, который стоит рядом и снимает это на сотовый телефон. Куда пойдут эти кадры? Где они будут выставлены, на каких сайтах?</w:t>
      </w:r>
      <w:r w:rsidR="005F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059B" w:rsidRDefault="005F78D9" w:rsidP="00B97E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</w:t>
      </w:r>
      <w:r w:rsidR="00A16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СЛАЙД) </w:t>
      </w:r>
      <w:r w:rsidR="00030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Стена ненависти. (</w:t>
      </w:r>
      <w:r w:rsidR="000305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рассказать самой</w:t>
      </w:r>
      <w:r w:rsidR="00030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03059B" w:rsidRPr="0003059B" w:rsidRDefault="00077038" w:rsidP="00B97E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A16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030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СЛАЙД) Рассказ о смерти </w:t>
      </w:r>
      <w:proofErr w:type="spellStart"/>
      <w:r w:rsidR="00030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Меган</w:t>
      </w:r>
      <w:proofErr w:type="spellEnd"/>
      <w:r w:rsidR="00030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Майер </w:t>
      </w:r>
      <w:r w:rsidR="000305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(рассказать своими словами)</w:t>
      </w:r>
    </w:p>
    <w:p w:rsidR="005F78D9" w:rsidRPr="008D1C8A" w:rsidRDefault="00A16112" w:rsidP="00B97E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(31</w:t>
      </w:r>
      <w:r w:rsidR="00E51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СЛАЙД) </w:t>
      </w:r>
      <w:r w:rsidR="008D1C8A" w:rsidRPr="008D1C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на слайд ч</w:t>
      </w:r>
      <w:r w:rsidR="008D1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аще </w:t>
      </w:r>
      <w:proofErr w:type="spellStart"/>
      <w:r w:rsidR="008D1C8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кибербулингу</w:t>
      </w:r>
      <w:proofErr w:type="spellEnd"/>
      <w:r w:rsidR="008D1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подвергаются мальчики</w:t>
      </w:r>
      <w:r w:rsidR="0003059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девочки очень много, посмотрите возраст 11-16 лет, но и дети 9-10 лет уже сталкивались с этим.</w:t>
      </w:r>
    </w:p>
    <w:p w:rsidR="00B97EA2" w:rsidRPr="00F46A3C" w:rsidRDefault="00B97EA2" w:rsidP="00B97E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Мы, родители, учителя, должны знать о том, что интернет открывает новые возможности для оскорбительного поведения. Люди могут публиковать в нем слухи, фотографии или другую личную информацию с очень страшными комментариями, отправлять злоумышленные сообщения как анонимно, так и от чужого имени. Только в этом случае мы можем предостеречь своих детей, оградить их от унижения, сохранить их психическое здоровье.</w:t>
      </w:r>
    </w:p>
    <w:p w:rsidR="005105E6" w:rsidRDefault="00A16112" w:rsidP="00510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(32</w:t>
      </w:r>
      <w:r w:rsidR="003138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СЛАЙД) </w:t>
      </w:r>
      <w:r w:rsidR="0031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Ещё один вид риска в интернете это </w:t>
      </w:r>
      <w:r w:rsidR="003138F8" w:rsidRPr="000668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ТРОЛЛИНГ.</w:t>
      </w:r>
      <w:r w:rsidR="0031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1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Троллинг</w:t>
      </w:r>
      <w:proofErr w:type="spellEnd"/>
      <w:r w:rsidR="0031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нарушение этики сетевого общения, выражаемого в виде провокационного, издевательского и оскорбительного поведения.</w:t>
      </w:r>
    </w:p>
    <w:p w:rsidR="00020BB6" w:rsidRPr="00020BB6" w:rsidRDefault="00A16112" w:rsidP="00510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(33</w:t>
      </w:r>
      <w:r w:rsidR="00020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СЛАЙД) ГРУМИНГ – </w:t>
      </w:r>
      <w:r w:rsidR="00020B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 общение между взрослый и ребёнком, при котором</w:t>
      </w:r>
      <w:r w:rsidR="00510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взрослый пытается установить более близкие отношения с ребёнком с целью сексуальной эксплуатации ребёнка.</w:t>
      </w:r>
    </w:p>
    <w:p w:rsidR="005105E6" w:rsidRPr="005105E6" w:rsidRDefault="005105E6" w:rsidP="00B24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A161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СЛАЙД) ФИШИНГ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мошеннические действия, направленные на похищение персональных данных.</w:t>
      </w:r>
    </w:p>
    <w:p w:rsidR="00B24CD3" w:rsidRPr="00F46A3C" w:rsidRDefault="00B24CD3" w:rsidP="00B24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вводом в действие цифрового телерадиовещания,</w:t>
      </w:r>
      <w:r w:rsidR="0006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6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r w:rsidRPr="00F4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держатели</w:t>
      </w:r>
      <w:proofErr w:type="gramEnd"/>
      <w:r w:rsidRPr="00F4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«раскрученных» сайтов все больше озабочены привлечением аудитории любым путем, абсолютно не заботясь об интересах общества.</w:t>
      </w:r>
    </w:p>
    <w:p w:rsidR="00B24CD3" w:rsidRPr="005105E6" w:rsidRDefault="00B24CD3" w:rsidP="005105E6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05E6">
        <w:rPr>
          <w:rFonts w:ascii="Times New Roman" w:hAnsi="Times New Roman" w:cs="Times New Roman"/>
          <w:sz w:val="28"/>
          <w:szCs w:val="28"/>
          <w:lang w:eastAsia="ru-RU"/>
        </w:rPr>
        <w:t>Ежедневно кажд</w:t>
      </w:r>
      <w:r w:rsidR="00066817">
        <w:rPr>
          <w:rFonts w:ascii="Times New Roman" w:hAnsi="Times New Roman" w:cs="Times New Roman"/>
          <w:sz w:val="28"/>
          <w:szCs w:val="28"/>
          <w:lang w:eastAsia="ru-RU"/>
        </w:rPr>
        <w:t xml:space="preserve">ый из </w:t>
      </w:r>
      <w:proofErr w:type="gramStart"/>
      <w:r w:rsidR="00066817">
        <w:rPr>
          <w:rFonts w:ascii="Times New Roman" w:hAnsi="Times New Roman" w:cs="Times New Roman"/>
          <w:sz w:val="28"/>
          <w:szCs w:val="28"/>
          <w:lang w:eastAsia="ru-RU"/>
        </w:rPr>
        <w:t xml:space="preserve">нас </w:t>
      </w:r>
      <w:r w:rsidRPr="005105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6817" w:rsidRPr="005105E6">
        <w:rPr>
          <w:rFonts w:ascii="Times New Roman" w:hAnsi="Times New Roman" w:cs="Times New Roman"/>
          <w:sz w:val="28"/>
          <w:szCs w:val="28"/>
          <w:lang w:eastAsia="ru-RU"/>
        </w:rPr>
        <w:t>получает</w:t>
      </w:r>
      <w:proofErr w:type="gramEnd"/>
      <w:r w:rsidR="00066817">
        <w:rPr>
          <w:rFonts w:ascii="Times New Roman" w:hAnsi="Times New Roman" w:cs="Times New Roman"/>
          <w:sz w:val="28"/>
          <w:szCs w:val="28"/>
          <w:lang w:eastAsia="ru-RU"/>
        </w:rPr>
        <w:t xml:space="preserve"> интернет почтой </w:t>
      </w:r>
      <w:r w:rsidRPr="005105E6">
        <w:rPr>
          <w:rFonts w:ascii="Times New Roman" w:hAnsi="Times New Roman" w:cs="Times New Roman"/>
          <w:sz w:val="28"/>
          <w:szCs w:val="28"/>
          <w:lang w:eastAsia="ru-RU"/>
        </w:rPr>
        <w:t xml:space="preserve">свыше 50 реклам (так называемый спам) самого разного толка, в том числе </w:t>
      </w:r>
      <w:r w:rsidR="00D227C1">
        <w:rPr>
          <w:rFonts w:ascii="Times New Roman" w:hAnsi="Times New Roman" w:cs="Times New Roman"/>
          <w:sz w:val="28"/>
          <w:szCs w:val="28"/>
          <w:lang w:eastAsia="ru-RU"/>
        </w:rPr>
        <w:t>направленный на разрушение,</w:t>
      </w:r>
      <w:r w:rsidRPr="005105E6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содержащих и сексуальную информацию с указанием адресов сайтов, где с этой информацией можно ознакомиться более подробно и посмотреть соответствующие «картинки».</w:t>
      </w:r>
    </w:p>
    <w:p w:rsidR="00066817" w:rsidRDefault="00066817" w:rsidP="00B24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A161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где не встречался такой термин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СЕЛФИ -  </w:t>
      </w:r>
      <w:r w:rsidRPr="0006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фотографирование себя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зеркала.</w:t>
      </w:r>
    </w:p>
    <w:p w:rsidR="00B24CD3" w:rsidRDefault="00066817" w:rsidP="00B24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4CD3" w:rsidRPr="00F4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Сексуальность – это не единственная сфера, в которой происходят конфликты между родителями и подростками. Но зачастую – это наиболее трудная сфера, где приводятся громкие доводы и возникают сильные эмоции, которые, как правило, так и остаются не выраженными полностью. Говоря о безопасности детей в Интернете в плане полового воспитания, акцент </w:t>
      </w:r>
      <w:proofErr w:type="gramStart"/>
      <w:r w:rsidR="00B24CD3" w:rsidRPr="00F4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  сделать</w:t>
      </w:r>
      <w:proofErr w:type="gramEnd"/>
      <w:r w:rsidR="00B24CD3" w:rsidRPr="00F4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то, что самое главное – это доверие между родителями и ребенком, готовность взрослых к диалогу, обсуждению непростых вопросов, да и просто разговорам о том, «что такое хорошо и что такое плохо».  Для того чтобы разговаривать со своими детьми о сексе и сексуальности, родители должны справиться со своими собственными предубеждениями и преодолеть общественные запреты, препятствующие более открытому обсуждению этой темы.</w:t>
      </w:r>
    </w:p>
    <w:p w:rsidR="00390167" w:rsidRDefault="00730730" w:rsidP="000668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A16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</w:t>
      </w:r>
      <w:r w:rsidR="00390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- 40</w:t>
      </w:r>
      <w:r w:rsidRPr="00730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Pr="00730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A16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0167" w:rsidRPr="003901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читать со слайдов</w:t>
      </w:r>
    </w:p>
    <w:p w:rsidR="00A16112" w:rsidRDefault="00390167" w:rsidP="000668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(41 СЛАЙД) </w:t>
      </w:r>
      <w:r w:rsidR="00A16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ТОЧКА НЕВОЗВРАТА</w:t>
      </w:r>
    </w:p>
    <w:p w:rsidR="008B7495" w:rsidRDefault="008B7495" w:rsidP="000668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390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учащихся 5-11 классов нашей школы их могут подстерегать в интернете такие опасности.</w:t>
      </w:r>
    </w:p>
    <w:p w:rsidR="008B7495" w:rsidRDefault="008B7495" w:rsidP="000668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390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учащихся и их родителей по России они ст</w:t>
      </w:r>
      <w:r w:rsidR="0039016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алкивались с такими опасностями, как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редоносные программы, сексуальные изображения, фото, видео с изображением насилия, убийств, взлом профиля и хищение персональных данных, оскорбления и унижения, пропаганда наркотиков и другое.</w:t>
      </w:r>
    </w:p>
    <w:p w:rsidR="00390167" w:rsidRDefault="00390167" w:rsidP="000668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(44 СЛАЙД) Как победить агрессию?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Читать со слайда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66817" w:rsidRDefault="00390167" w:rsidP="000668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(45 СЛАЙД) </w:t>
      </w:r>
      <w:proofErr w:type="gramStart"/>
      <w:r w:rsidR="000668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06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защиты детей от негативной информации и сохранения их психического здоровья с </w:t>
      </w:r>
      <w:r w:rsidR="00207702" w:rsidRPr="00066817">
        <w:rPr>
          <w:rFonts w:ascii="Times New Roman" w:hAnsi="Times New Roman" w:cs="Times New Roman"/>
          <w:color w:val="000000"/>
          <w:sz w:val="28"/>
          <w:szCs w:val="28"/>
        </w:rPr>
        <w:t>1 сентября 2012 года вступил в силу ФЕДЕРАЛЬНЫЙ ЗАКОН N 436-ФЗ</w:t>
      </w:r>
      <w:r w:rsidR="000668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7702" w:rsidRPr="00066817">
        <w:rPr>
          <w:rFonts w:ascii="Times New Roman" w:hAnsi="Times New Roman" w:cs="Times New Roman"/>
          <w:color w:val="000000"/>
          <w:sz w:val="28"/>
          <w:szCs w:val="28"/>
        </w:rPr>
        <w:t>"О защите детей от информации,</w:t>
      </w:r>
      <w:r w:rsidR="00207702" w:rsidRPr="0006681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207702" w:rsidRPr="00066817">
        <w:rPr>
          <w:rFonts w:ascii="Times New Roman" w:hAnsi="Times New Roman" w:cs="Times New Roman"/>
          <w:color w:val="000000"/>
          <w:sz w:val="28"/>
          <w:szCs w:val="28"/>
        </w:rPr>
        <w:t>причиняющей вред их здоровью и развитию"</w:t>
      </w:r>
      <w:r w:rsidR="00207702" w:rsidRPr="00066817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.</w:t>
      </w:r>
    </w:p>
    <w:p w:rsidR="00207702" w:rsidRPr="00066817" w:rsidRDefault="00207702" w:rsidP="000668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817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r w:rsidRPr="00066817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  <w:shd w:val="clear" w:color="auto" w:fill="FFFFFF"/>
        </w:rPr>
        <w:t>Закон предусматривает ряд ограничений</w:t>
      </w:r>
      <w:r w:rsidR="00066817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066817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207702" w:rsidRPr="00F46A3C" w:rsidRDefault="00066817" w:rsidP="0006681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207702" w:rsidRPr="00F46A3C">
        <w:rPr>
          <w:color w:val="000000"/>
          <w:sz w:val="28"/>
          <w:szCs w:val="28"/>
        </w:rPr>
        <w:t>Обозначение категории информационной продукции знаком информационной продукции и (или)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её производителем и (или) распространителем следующим образом:</w:t>
      </w:r>
    </w:p>
    <w:p w:rsidR="00207702" w:rsidRPr="00730730" w:rsidRDefault="00730730" w:rsidP="0073073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-</w:t>
      </w:r>
      <w:r w:rsidR="00207702" w:rsidRPr="00F46A3C">
        <w:rPr>
          <w:color w:val="000000"/>
          <w:sz w:val="28"/>
          <w:szCs w:val="28"/>
        </w:rPr>
        <w:t xml:space="preserve"> продукции для детей, не достигших возраста шести лет, - в виде цифры «0» и знака «плюс»;</w:t>
      </w:r>
    </w:p>
    <w:p w:rsidR="00207702" w:rsidRPr="00F46A3C" w:rsidRDefault="00730730" w:rsidP="0073073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207702" w:rsidRPr="00F46A3C">
        <w:rPr>
          <w:color w:val="000000"/>
          <w:sz w:val="28"/>
          <w:szCs w:val="28"/>
        </w:rPr>
        <w:t xml:space="preserve"> для детей, достигших возраста шести лет, - в виде цифры «6» и знака «плюс» и (или) текстового предупреждения в виде словосочетания «для детей старше 6 лет»;</w:t>
      </w:r>
    </w:p>
    <w:p w:rsidR="00207702" w:rsidRPr="00F46A3C" w:rsidRDefault="00730730" w:rsidP="0073073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07702" w:rsidRPr="00F46A3C">
        <w:rPr>
          <w:color w:val="000000"/>
          <w:sz w:val="28"/>
          <w:szCs w:val="28"/>
        </w:rPr>
        <w:t>для детей, достигших возраста двенадцати лет, - в виде цифры «12» и знака «плюс» и (или) текстового предупреждения виде словосочетания «для детей старше 12 лет»;</w:t>
      </w:r>
    </w:p>
    <w:p w:rsidR="00207702" w:rsidRPr="00F46A3C" w:rsidRDefault="00730730" w:rsidP="0073073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07702" w:rsidRPr="00F46A3C">
        <w:rPr>
          <w:color w:val="000000"/>
          <w:sz w:val="28"/>
          <w:szCs w:val="28"/>
        </w:rPr>
        <w:t>для детей, достигших возраста шестнадцати лет, - в виде цифры «16» и знака «плюс» и (или) текстового предупреждения в виде словосочетания «для детей старше 16 лет»;</w:t>
      </w:r>
    </w:p>
    <w:p w:rsidR="00207702" w:rsidRPr="00F46A3C" w:rsidRDefault="00730730" w:rsidP="0073073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07702" w:rsidRPr="00F46A3C">
        <w:rPr>
          <w:color w:val="000000"/>
          <w:sz w:val="28"/>
          <w:szCs w:val="28"/>
        </w:rPr>
        <w:t>продукции запрещенной для детей, - в виде цифры «18» и знака «плюс» и (или) текстового предупреждения в виде словосочетания «запрещено для детей».</w:t>
      </w:r>
    </w:p>
    <w:p w:rsidR="00207702" w:rsidRPr="00F46A3C" w:rsidRDefault="00207702" w:rsidP="004A08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знаки мы теперь с вами видим и при просмотре телепередач по телевизору.</w:t>
      </w:r>
    </w:p>
    <w:p w:rsidR="00207702" w:rsidRPr="00F46A3C" w:rsidRDefault="000B1069" w:rsidP="004A08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0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(46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  <w:r w:rsidRPr="000B10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07702" w:rsidRPr="00F4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одной стороны Интернет содержит массу плюсов для детей (учеников): помогает в выполнении школьных заданий, дистанционно обучаться, участвовать в Интернет – конкурсах, расширяет кругозор, экономит время.  С другой стороны, в сети большое </w:t>
      </w:r>
      <w:proofErr w:type="gramStart"/>
      <w:r w:rsidR="00207702" w:rsidRPr="00F4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  ресурсов</w:t>
      </w:r>
      <w:proofErr w:type="gramEnd"/>
      <w:r w:rsidR="00207702" w:rsidRPr="00F4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отнюдь не назовешь безопасными – особенно для детей, любопытных и вездесущих. Возникает проблема обеспечения безопасности детей в Интернете.</w:t>
      </w:r>
    </w:p>
    <w:p w:rsidR="00207702" w:rsidRPr="00F46A3C" w:rsidRDefault="00207702" w:rsidP="004A08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педагогов, родителей – формирование разносторонней интеллектуальной личности, высокий нравственный уровень которой будет гарантией ее информационной безопасности. </w:t>
      </w:r>
    </w:p>
    <w:p w:rsidR="00207702" w:rsidRPr="00F46A3C" w:rsidRDefault="00207702" w:rsidP="004A08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должны родители помочь детям снизить эти риски? Простого ответа не существует. Риски могут быть разными в зависимости от возраста и компьютерной грамотности ребенка. </w:t>
      </w:r>
    </w:p>
    <w:p w:rsidR="00D3651D" w:rsidRDefault="00D3651D" w:rsidP="004A08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4747F" w:rsidRDefault="00C4747F" w:rsidP="00C474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474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(47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- 48</w:t>
      </w:r>
      <w:r w:rsidRPr="00C474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СЛАЙД</w:t>
      </w:r>
      <w:r w:rsidRPr="00C474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49 СЛАЙД)</w:t>
      </w:r>
    </w:p>
    <w:p w:rsidR="00207702" w:rsidRPr="00F46A3C" w:rsidRDefault="00207702" w:rsidP="004A08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правила и рекомендации родителям по обеспечению безопасности детей в Интернете</w:t>
      </w:r>
      <w:r w:rsidR="00C474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C4747F" w:rsidRPr="00C4747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(не читать, предложить памятки</w:t>
      </w:r>
      <w:r w:rsidR="00C474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  <w:bookmarkStart w:id="0" w:name="_GoBack"/>
      <w:bookmarkEnd w:id="0"/>
    </w:p>
    <w:p w:rsidR="00207702" w:rsidRPr="00F46A3C" w:rsidRDefault="00207702" w:rsidP="004A082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Установите компьютер в помещении, используемом всеми членами семьи.</w:t>
      </w:r>
    </w:p>
    <w:p w:rsidR="00207702" w:rsidRPr="00F46A3C" w:rsidRDefault="00207702" w:rsidP="004A082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Внимательно относитесь к действиям ваших детей в Интернете.</w:t>
      </w:r>
    </w:p>
    <w:p w:rsidR="00207702" w:rsidRPr="00F46A3C" w:rsidRDefault="00207702" w:rsidP="004A082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Информируйте ребенка о возможностях и опасностях, которые несет в себе Интернет</w:t>
      </w:r>
    </w:p>
    <w:p w:rsidR="00207702" w:rsidRPr="00F46A3C" w:rsidRDefault="00207702" w:rsidP="004A082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Установите «родительский контроль»,</w:t>
      </w:r>
      <w:r w:rsidR="004A0822" w:rsidRPr="00F46A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F46A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антивирусные программы, бесплатное программное обеспечение «Интернет </w:t>
      </w:r>
      <w:proofErr w:type="gramStart"/>
      <w:r w:rsidRPr="00F46A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Цензор»(</w:t>
      </w:r>
      <w:proofErr w:type="gramEnd"/>
      <w:r w:rsidR="00D66793">
        <w:fldChar w:fldCharType="begin"/>
      </w:r>
      <w:r w:rsidR="00D66793">
        <w:instrText xml:space="preserve"> HYPERLINK "http://www.icensor.ru" </w:instrText>
      </w:r>
      <w:r w:rsidR="00D66793">
        <w:fldChar w:fldCharType="separate"/>
      </w:r>
      <w:r w:rsidR="002A7E3F" w:rsidRPr="00F846E9">
        <w:rPr>
          <w:rStyle w:val="ab"/>
          <w:rFonts w:ascii="Times New Roman" w:eastAsia="Times New Roman" w:hAnsi="Times New Roman" w:cs="Times New Roman"/>
          <w:iCs/>
          <w:sz w:val="28"/>
          <w:szCs w:val="28"/>
          <w:lang w:eastAsia="ru-RU"/>
        </w:rPr>
        <w:t>www.icensor.ru</w:t>
      </w:r>
      <w:r w:rsidR="00D66793">
        <w:rPr>
          <w:rStyle w:val="ab"/>
          <w:rFonts w:ascii="Times New Roman" w:eastAsia="Times New Roman" w:hAnsi="Times New Roman" w:cs="Times New Roman"/>
          <w:iCs/>
          <w:sz w:val="28"/>
          <w:szCs w:val="28"/>
          <w:lang w:eastAsia="ru-RU"/>
        </w:rPr>
        <w:fldChar w:fldCharType="end"/>
      </w:r>
      <w:r w:rsidRPr="00F46A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),</w:t>
      </w:r>
      <w:r w:rsidRPr="00F46A3C">
        <w:rPr>
          <w:rFonts w:ascii="Times New Roman" w:eastAsia="Times New Roman" w:hAnsi="Times New Roman" w:cs="Times New Roman"/>
          <w:iCs/>
          <w:color w:val="000080"/>
          <w:sz w:val="28"/>
          <w:szCs w:val="28"/>
          <w:u w:val="single"/>
          <w:lang w:eastAsia="ru-RU"/>
        </w:rPr>
        <w:t> </w:t>
      </w:r>
      <w:proofErr w:type="spellStart"/>
      <w:r w:rsidRPr="00F46A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NetPolice</w:t>
      </w:r>
      <w:proofErr w:type="spellEnd"/>
      <w:r w:rsidRPr="00F46A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 </w:t>
      </w:r>
      <w:proofErr w:type="spellStart"/>
      <w:r w:rsidRPr="00F46A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KidGid</w:t>
      </w:r>
      <w:proofErr w:type="spellEnd"/>
    </w:p>
    <w:p w:rsidR="00207702" w:rsidRPr="00F46A3C" w:rsidRDefault="00207702" w:rsidP="004A082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Ограничьте время пребывания ребенка в сети.</w:t>
      </w:r>
    </w:p>
    <w:p w:rsidR="00207702" w:rsidRPr="00F46A3C" w:rsidRDefault="00207702" w:rsidP="004A082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Контролируйте входящие и выходящие сообщения электронной почты своего ребенка.</w:t>
      </w:r>
    </w:p>
    <w:p w:rsidR="00207702" w:rsidRPr="00F46A3C" w:rsidRDefault="00207702" w:rsidP="004A082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Постоянно повышайте уровень своей компьютерной грамотности.</w:t>
      </w:r>
    </w:p>
    <w:p w:rsidR="004A0822" w:rsidRPr="00F46A3C" w:rsidRDefault="00207702" w:rsidP="004A082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Отвлекайте ребенка от компьютера.</w:t>
      </w:r>
    </w:p>
    <w:p w:rsidR="004A0822" w:rsidRPr="00F46A3C" w:rsidRDefault="004A0822" w:rsidP="004A082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Узнайте больше об использовании компьютера. Если вы сами являетесь пользователем Интернета, вам будет проще определить правильную тактику для детей и помочь им найти в Интернете полезный материал;</w:t>
      </w:r>
    </w:p>
    <w:p w:rsidR="004A0822" w:rsidRPr="00F46A3C" w:rsidRDefault="004A0822" w:rsidP="004A082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A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Интернет вместе. Найдите сайты, которые подходят для детей, или узнайте о способах поиска полезной информации: запланируйте совместную туристическую поездку, просмотрите образовательные сайты для помощи в школьных заданиях или найдите информацию об увлечениях детей;</w:t>
      </w:r>
    </w:p>
    <w:p w:rsidR="004A0822" w:rsidRPr="00F46A3C" w:rsidRDefault="004A0822" w:rsidP="004A082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A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безопасным решением является создание для ребенка персональной рабочей среды, в которой выбор сайтов ограничивается только указанными сайтами. </w:t>
      </w:r>
    </w:p>
    <w:p w:rsidR="0033370E" w:rsidRPr="00F46A3C" w:rsidRDefault="0033370E" w:rsidP="003337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46A3C">
        <w:rPr>
          <w:rStyle w:val="a5"/>
          <w:i w:val="0"/>
          <w:iCs w:val="0"/>
          <w:color w:val="000000"/>
          <w:sz w:val="28"/>
          <w:szCs w:val="28"/>
        </w:rPr>
        <w:t>Программы для отслеживания посещения сайтов:</w:t>
      </w:r>
    </w:p>
    <w:p w:rsidR="0033370E" w:rsidRPr="00F46A3C" w:rsidRDefault="0033370E" w:rsidP="0033370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46A3C">
        <w:rPr>
          <w:color w:val="000000"/>
          <w:sz w:val="28"/>
          <w:szCs w:val="28"/>
        </w:rPr>
        <w:t xml:space="preserve">на платной основе: HTTP </w:t>
      </w:r>
      <w:proofErr w:type="spellStart"/>
      <w:r w:rsidRPr="00F46A3C">
        <w:rPr>
          <w:color w:val="000000"/>
          <w:sz w:val="28"/>
          <w:szCs w:val="28"/>
        </w:rPr>
        <w:t>Analyzer</w:t>
      </w:r>
      <w:proofErr w:type="spellEnd"/>
      <w:r w:rsidRPr="00F46A3C">
        <w:rPr>
          <w:color w:val="000000"/>
          <w:sz w:val="28"/>
          <w:szCs w:val="28"/>
        </w:rPr>
        <w:t xml:space="preserve">, </w:t>
      </w:r>
      <w:proofErr w:type="spellStart"/>
      <w:r w:rsidRPr="00F46A3C">
        <w:rPr>
          <w:color w:val="000000"/>
          <w:sz w:val="28"/>
          <w:szCs w:val="28"/>
        </w:rPr>
        <w:t>HTTPLook</w:t>
      </w:r>
      <w:proofErr w:type="spellEnd"/>
      <w:r w:rsidRPr="00F46A3C">
        <w:rPr>
          <w:color w:val="000000"/>
          <w:sz w:val="28"/>
          <w:szCs w:val="28"/>
        </w:rPr>
        <w:t>, </w:t>
      </w:r>
      <w:proofErr w:type="spellStart"/>
      <w:r w:rsidRPr="00F46A3C">
        <w:rPr>
          <w:color w:val="000000"/>
          <w:sz w:val="28"/>
          <w:szCs w:val="28"/>
        </w:rPr>
        <w:t>HttpWatch</w:t>
      </w:r>
      <w:proofErr w:type="spellEnd"/>
    </w:p>
    <w:p w:rsidR="0033370E" w:rsidRPr="00F46A3C" w:rsidRDefault="0033370E" w:rsidP="0033370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F46A3C">
        <w:rPr>
          <w:color w:val="000000"/>
          <w:sz w:val="28"/>
          <w:szCs w:val="28"/>
        </w:rPr>
        <w:t>на</w:t>
      </w:r>
      <w:r w:rsidRPr="00F46A3C">
        <w:rPr>
          <w:color w:val="000000"/>
          <w:sz w:val="28"/>
          <w:szCs w:val="28"/>
          <w:lang w:val="en-US"/>
        </w:rPr>
        <w:t xml:space="preserve"> </w:t>
      </w:r>
      <w:r w:rsidRPr="00F46A3C">
        <w:rPr>
          <w:color w:val="000000"/>
          <w:sz w:val="28"/>
          <w:szCs w:val="28"/>
        </w:rPr>
        <w:t>бесплатной</w:t>
      </w:r>
      <w:r w:rsidRPr="00F46A3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46A3C">
        <w:rPr>
          <w:color w:val="000000"/>
          <w:sz w:val="28"/>
          <w:szCs w:val="28"/>
        </w:rPr>
        <w:t>овснове</w:t>
      </w:r>
      <w:proofErr w:type="spellEnd"/>
      <w:r w:rsidRPr="00F46A3C">
        <w:rPr>
          <w:color w:val="000000"/>
          <w:sz w:val="28"/>
          <w:szCs w:val="28"/>
          <w:lang w:val="en-US"/>
        </w:rPr>
        <w:t xml:space="preserve">: </w:t>
      </w:r>
      <w:proofErr w:type="spellStart"/>
      <w:r w:rsidRPr="00F46A3C">
        <w:rPr>
          <w:color w:val="000000"/>
          <w:sz w:val="28"/>
          <w:szCs w:val="28"/>
          <w:lang w:val="en-US"/>
        </w:rPr>
        <w:t>EffeTech</w:t>
      </w:r>
      <w:proofErr w:type="spellEnd"/>
      <w:r w:rsidRPr="00F46A3C">
        <w:rPr>
          <w:color w:val="000000"/>
          <w:sz w:val="28"/>
          <w:szCs w:val="28"/>
          <w:lang w:val="en-US"/>
        </w:rPr>
        <w:t xml:space="preserve"> HTTP Sniffer, Wireshark, Fiddler, </w:t>
      </w:r>
      <w:proofErr w:type="spellStart"/>
      <w:r w:rsidRPr="00F46A3C">
        <w:rPr>
          <w:color w:val="000000"/>
          <w:sz w:val="28"/>
          <w:szCs w:val="28"/>
          <w:lang w:val="en-US"/>
        </w:rPr>
        <w:t>NetworkTrafficView</w:t>
      </w:r>
      <w:proofErr w:type="spellEnd"/>
      <w:r w:rsidRPr="00F46A3C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F46A3C">
        <w:rPr>
          <w:color w:val="000000"/>
          <w:sz w:val="28"/>
          <w:szCs w:val="28"/>
          <w:lang w:val="en-US"/>
        </w:rPr>
        <w:t>ChromeHistoryView</w:t>
      </w:r>
      <w:proofErr w:type="spellEnd"/>
      <w:r w:rsidRPr="00F46A3C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F46A3C">
        <w:rPr>
          <w:color w:val="000000"/>
          <w:sz w:val="28"/>
          <w:szCs w:val="28"/>
          <w:lang w:val="en-US"/>
        </w:rPr>
        <w:t>IEHistoryView</w:t>
      </w:r>
      <w:proofErr w:type="spellEnd"/>
    </w:p>
    <w:p w:rsidR="0033370E" w:rsidRPr="00F46A3C" w:rsidRDefault="0033370E" w:rsidP="0033370E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F46A3C">
        <w:rPr>
          <w:color w:val="000000"/>
          <w:sz w:val="28"/>
          <w:szCs w:val="28"/>
          <w:lang w:val="en-US"/>
        </w:rPr>
        <w:t> </w:t>
      </w:r>
    </w:p>
    <w:p w:rsidR="0033370E" w:rsidRPr="00F46A3C" w:rsidRDefault="0033370E" w:rsidP="003337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46A3C">
        <w:rPr>
          <w:rStyle w:val="a4"/>
          <w:b w:val="0"/>
          <w:bCs w:val="0"/>
          <w:color w:val="000000"/>
          <w:sz w:val="28"/>
          <w:szCs w:val="28"/>
        </w:rPr>
        <w:t>Программы</w:t>
      </w:r>
      <w:r w:rsidRPr="00F46A3C">
        <w:rPr>
          <w:rStyle w:val="a4"/>
          <w:b w:val="0"/>
          <w:bCs w:val="0"/>
          <w:color w:val="000000"/>
          <w:sz w:val="28"/>
          <w:szCs w:val="28"/>
          <w:lang w:val="en-US"/>
        </w:rPr>
        <w:t xml:space="preserve"> </w:t>
      </w:r>
      <w:r w:rsidRPr="00F46A3C">
        <w:rPr>
          <w:rStyle w:val="a4"/>
          <w:b w:val="0"/>
          <w:bCs w:val="0"/>
          <w:color w:val="000000"/>
          <w:sz w:val="28"/>
          <w:szCs w:val="28"/>
        </w:rPr>
        <w:t>контентной</w:t>
      </w:r>
      <w:r w:rsidRPr="00F46A3C">
        <w:rPr>
          <w:rStyle w:val="a4"/>
          <w:b w:val="0"/>
          <w:bCs w:val="0"/>
          <w:color w:val="000000"/>
          <w:sz w:val="28"/>
          <w:szCs w:val="28"/>
          <w:lang w:val="en-US"/>
        </w:rPr>
        <w:t xml:space="preserve"> </w:t>
      </w:r>
      <w:r w:rsidRPr="00F46A3C">
        <w:rPr>
          <w:rStyle w:val="a4"/>
          <w:b w:val="0"/>
          <w:bCs w:val="0"/>
          <w:color w:val="000000"/>
          <w:sz w:val="28"/>
          <w:szCs w:val="28"/>
        </w:rPr>
        <w:t>фильтрации</w:t>
      </w:r>
      <w:r w:rsidRPr="00F46A3C">
        <w:rPr>
          <w:rStyle w:val="a4"/>
          <w:b w:val="0"/>
          <w:bCs w:val="0"/>
          <w:color w:val="000000"/>
          <w:sz w:val="28"/>
          <w:szCs w:val="28"/>
          <w:lang w:val="en-US"/>
        </w:rPr>
        <w:t>:</w:t>
      </w:r>
    </w:p>
    <w:p w:rsidR="0033370E" w:rsidRPr="00F46A3C" w:rsidRDefault="0033370E" w:rsidP="0033370E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F46A3C">
        <w:rPr>
          <w:color w:val="000000"/>
          <w:sz w:val="28"/>
          <w:szCs w:val="28"/>
        </w:rPr>
        <w:t>на</w:t>
      </w:r>
      <w:r w:rsidRPr="00F46A3C">
        <w:rPr>
          <w:rStyle w:val="apple-converted-space"/>
          <w:color w:val="000000"/>
          <w:sz w:val="28"/>
          <w:szCs w:val="28"/>
          <w:lang w:val="en-US"/>
        </w:rPr>
        <w:t> </w:t>
      </w:r>
      <w:r w:rsidRPr="00F46A3C">
        <w:rPr>
          <w:color w:val="000000"/>
          <w:sz w:val="28"/>
          <w:szCs w:val="28"/>
        </w:rPr>
        <w:t>платной</w:t>
      </w:r>
      <w:r w:rsidRPr="00F46A3C">
        <w:rPr>
          <w:rStyle w:val="apple-converted-space"/>
          <w:color w:val="000000"/>
          <w:sz w:val="28"/>
          <w:szCs w:val="28"/>
          <w:lang w:val="en-US"/>
        </w:rPr>
        <w:t> </w:t>
      </w:r>
      <w:r w:rsidRPr="00F46A3C">
        <w:rPr>
          <w:color w:val="000000"/>
          <w:sz w:val="28"/>
          <w:szCs w:val="28"/>
        </w:rPr>
        <w:t>основе</w:t>
      </w:r>
      <w:r w:rsidRPr="00F46A3C">
        <w:rPr>
          <w:color w:val="000000"/>
          <w:sz w:val="28"/>
          <w:szCs w:val="28"/>
          <w:lang w:val="en-US"/>
        </w:rPr>
        <w:t>:</w:t>
      </w:r>
      <w:r w:rsidRPr="00F46A3C">
        <w:rPr>
          <w:rStyle w:val="apple-converted-space"/>
          <w:color w:val="000000"/>
          <w:sz w:val="28"/>
          <w:szCs w:val="28"/>
          <w:lang w:val="en-US"/>
        </w:rPr>
        <w:t> </w:t>
      </w:r>
      <w:proofErr w:type="spellStart"/>
      <w:r w:rsidRPr="00F46A3C">
        <w:rPr>
          <w:color w:val="000000"/>
          <w:sz w:val="28"/>
          <w:szCs w:val="28"/>
          <w:lang w:val="en-US"/>
        </w:rPr>
        <w:t>NetPolice</w:t>
      </w:r>
      <w:proofErr w:type="spellEnd"/>
      <w:r w:rsidRPr="00F46A3C">
        <w:rPr>
          <w:color w:val="000000"/>
          <w:sz w:val="28"/>
          <w:szCs w:val="28"/>
          <w:lang w:val="en-US"/>
        </w:rPr>
        <w:t xml:space="preserve">, Content Keeper, </w:t>
      </w:r>
      <w:proofErr w:type="spellStart"/>
      <w:r w:rsidRPr="00F46A3C">
        <w:rPr>
          <w:color w:val="000000"/>
          <w:sz w:val="28"/>
          <w:szCs w:val="28"/>
          <w:lang w:val="en-US"/>
        </w:rPr>
        <w:t>KinderGate</w:t>
      </w:r>
      <w:proofErr w:type="spellEnd"/>
      <w:r w:rsidRPr="00F46A3C">
        <w:rPr>
          <w:color w:val="000000"/>
          <w:sz w:val="28"/>
          <w:szCs w:val="28"/>
          <w:lang w:val="en-US"/>
        </w:rPr>
        <w:t xml:space="preserve"> School Project, </w:t>
      </w:r>
      <w:proofErr w:type="spellStart"/>
      <w:r w:rsidRPr="00F46A3C">
        <w:rPr>
          <w:color w:val="000000"/>
          <w:sz w:val="28"/>
          <w:szCs w:val="28"/>
          <w:lang w:val="en-US"/>
        </w:rPr>
        <w:t>ChildWebGuardian</w:t>
      </w:r>
      <w:proofErr w:type="spellEnd"/>
      <w:r w:rsidRPr="00F46A3C">
        <w:rPr>
          <w:color w:val="000000"/>
          <w:sz w:val="28"/>
          <w:szCs w:val="28"/>
          <w:lang w:val="en-US"/>
        </w:rPr>
        <w:t>, Kaspersky Crystal,</w:t>
      </w:r>
      <w:r w:rsidRPr="00F46A3C">
        <w:rPr>
          <w:rStyle w:val="apple-converted-space"/>
          <w:color w:val="000000"/>
          <w:sz w:val="28"/>
          <w:szCs w:val="28"/>
          <w:lang w:val="en-US"/>
        </w:rPr>
        <w:t> </w:t>
      </w:r>
      <w:proofErr w:type="spellStart"/>
      <w:r w:rsidRPr="00F46A3C">
        <w:rPr>
          <w:color w:val="000000"/>
          <w:sz w:val="28"/>
          <w:szCs w:val="28"/>
          <w:lang w:val="en-US"/>
        </w:rPr>
        <w:t>KidsControl</w:t>
      </w:r>
      <w:proofErr w:type="spellEnd"/>
      <w:r w:rsidRPr="00F46A3C">
        <w:rPr>
          <w:color w:val="000000"/>
          <w:sz w:val="28"/>
          <w:szCs w:val="28"/>
          <w:lang w:val="en-US"/>
        </w:rPr>
        <w:t xml:space="preserve">, CCT Internet Filter Home, Websense Enterprise, </w:t>
      </w:r>
      <w:proofErr w:type="spellStart"/>
      <w:r w:rsidRPr="00F46A3C">
        <w:rPr>
          <w:color w:val="000000"/>
          <w:sz w:val="28"/>
          <w:szCs w:val="28"/>
          <w:lang w:val="en-US"/>
        </w:rPr>
        <w:t>Proventia</w:t>
      </w:r>
      <w:proofErr w:type="spellEnd"/>
      <w:r w:rsidRPr="00F46A3C">
        <w:rPr>
          <w:color w:val="000000"/>
          <w:sz w:val="28"/>
          <w:szCs w:val="28"/>
          <w:lang w:val="en-US"/>
        </w:rPr>
        <w:t xml:space="preserve"> Web Filter;</w:t>
      </w:r>
    </w:p>
    <w:p w:rsidR="0033370E" w:rsidRPr="00F46A3C" w:rsidRDefault="0033370E" w:rsidP="0033370E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46A3C">
        <w:rPr>
          <w:color w:val="000000"/>
          <w:sz w:val="28"/>
          <w:szCs w:val="28"/>
        </w:rPr>
        <w:t>на бесплатной основе:</w:t>
      </w:r>
      <w:r w:rsidRPr="00F46A3C">
        <w:rPr>
          <w:rStyle w:val="apple-converted-space"/>
          <w:color w:val="000000"/>
          <w:sz w:val="28"/>
          <w:szCs w:val="28"/>
        </w:rPr>
        <w:t> </w:t>
      </w:r>
      <w:r w:rsidRPr="00F46A3C">
        <w:rPr>
          <w:color w:val="000000"/>
          <w:sz w:val="28"/>
          <w:szCs w:val="28"/>
        </w:rPr>
        <w:t>Интернет Цензор,</w:t>
      </w:r>
      <w:r w:rsidRPr="00F46A3C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F46A3C">
        <w:rPr>
          <w:color w:val="000000"/>
          <w:sz w:val="28"/>
          <w:szCs w:val="28"/>
        </w:rPr>
        <w:t>NetPolice</w:t>
      </w:r>
      <w:proofErr w:type="spellEnd"/>
      <w:r w:rsidRPr="00F46A3C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F46A3C">
        <w:rPr>
          <w:color w:val="000000"/>
          <w:sz w:val="28"/>
          <w:szCs w:val="28"/>
        </w:rPr>
        <w:t>Lite</w:t>
      </w:r>
      <w:proofErr w:type="spellEnd"/>
      <w:r w:rsidRPr="00F46A3C">
        <w:rPr>
          <w:color w:val="000000"/>
          <w:sz w:val="28"/>
          <w:szCs w:val="28"/>
        </w:rPr>
        <w:t>.</w:t>
      </w:r>
    </w:p>
    <w:p w:rsidR="0033370E" w:rsidRPr="00F46A3C" w:rsidRDefault="0033370E" w:rsidP="003337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46A3C">
        <w:rPr>
          <w:color w:val="000000"/>
          <w:sz w:val="28"/>
          <w:szCs w:val="28"/>
        </w:rPr>
        <w:t> </w:t>
      </w:r>
    </w:p>
    <w:p w:rsidR="0033370E" w:rsidRPr="00F46A3C" w:rsidRDefault="0033370E" w:rsidP="003337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46A3C">
        <w:rPr>
          <w:rStyle w:val="a4"/>
          <w:b w:val="0"/>
          <w:bCs w:val="0"/>
          <w:color w:val="000000"/>
          <w:sz w:val="28"/>
          <w:szCs w:val="28"/>
        </w:rPr>
        <w:t>Программы контентной фильтрации для телефонов:</w:t>
      </w:r>
    </w:p>
    <w:p w:rsidR="0033370E" w:rsidRPr="00F46A3C" w:rsidRDefault="0033370E" w:rsidP="0033370E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F46A3C">
        <w:rPr>
          <w:color w:val="000000"/>
          <w:sz w:val="28"/>
          <w:szCs w:val="28"/>
        </w:rPr>
        <w:t>на</w:t>
      </w:r>
      <w:r w:rsidRPr="00F46A3C">
        <w:rPr>
          <w:color w:val="000000"/>
          <w:sz w:val="28"/>
          <w:szCs w:val="28"/>
          <w:lang w:val="en-US"/>
        </w:rPr>
        <w:t xml:space="preserve"> </w:t>
      </w:r>
      <w:r w:rsidRPr="00F46A3C">
        <w:rPr>
          <w:color w:val="000000"/>
          <w:sz w:val="28"/>
          <w:szCs w:val="28"/>
        </w:rPr>
        <w:t>платной</w:t>
      </w:r>
      <w:r w:rsidRPr="00F46A3C">
        <w:rPr>
          <w:color w:val="000000"/>
          <w:sz w:val="28"/>
          <w:szCs w:val="28"/>
          <w:lang w:val="en-US"/>
        </w:rPr>
        <w:t xml:space="preserve"> </w:t>
      </w:r>
      <w:r w:rsidRPr="00F46A3C">
        <w:rPr>
          <w:color w:val="000000"/>
          <w:sz w:val="28"/>
          <w:szCs w:val="28"/>
        </w:rPr>
        <w:t>основе</w:t>
      </w:r>
      <w:r w:rsidRPr="00F46A3C">
        <w:rPr>
          <w:color w:val="000000"/>
          <w:sz w:val="28"/>
          <w:szCs w:val="28"/>
          <w:lang w:val="en-US"/>
        </w:rPr>
        <w:t xml:space="preserve">: 007-Mobile, </w:t>
      </w:r>
      <w:proofErr w:type="spellStart"/>
      <w:r w:rsidRPr="00F46A3C">
        <w:rPr>
          <w:color w:val="000000"/>
          <w:sz w:val="28"/>
          <w:szCs w:val="28"/>
          <w:lang w:val="en-US"/>
        </w:rPr>
        <w:t>Kasperssky</w:t>
      </w:r>
      <w:proofErr w:type="spellEnd"/>
      <w:r w:rsidRPr="00F46A3C">
        <w:rPr>
          <w:color w:val="000000"/>
          <w:sz w:val="28"/>
          <w:szCs w:val="28"/>
          <w:lang w:val="en-US"/>
        </w:rPr>
        <w:t xml:space="preserve"> Mobile Security, Norton Safety Minder, F-Secure Mobile Security, Mobile Security Personal Edition</w:t>
      </w:r>
    </w:p>
    <w:p w:rsidR="0033370E" w:rsidRPr="00F46A3C" w:rsidRDefault="0033370E" w:rsidP="004A08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4A0822" w:rsidRPr="00F46A3C" w:rsidRDefault="004A0822" w:rsidP="004A08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6A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следует делать, если ребенок увидел в Интернете неприятные или неуместные материалы?</w:t>
      </w:r>
    </w:p>
    <w:p w:rsidR="004A0822" w:rsidRPr="00F46A3C" w:rsidRDefault="004A0822" w:rsidP="004A082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реагируйте слишком остро: ребенок не должен чувствовать излишнего смущения, чтобы он мог свободно говорить о подобных случаях в </w:t>
      </w:r>
      <w:proofErr w:type="gramStart"/>
      <w:r w:rsidRPr="00F46A3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будущем.–</w:t>
      </w:r>
      <w:proofErr w:type="gramEnd"/>
      <w:r w:rsidRPr="00F4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Акцентируйте внимание ребенка на том, что это не его вина.</w:t>
      </w:r>
    </w:p>
    <w:p w:rsidR="004A0822" w:rsidRPr="00F46A3C" w:rsidRDefault="004A0822" w:rsidP="004A082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A3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Удалите любые следы, оставшиеся от неуместного материала, включая ссылки, файлы и журнал просмотренных веб-страниц.</w:t>
      </w:r>
    </w:p>
    <w:p w:rsidR="004A0822" w:rsidRPr="00F46A3C" w:rsidRDefault="004A0822" w:rsidP="0033370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A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Поговорите с ребенком о том, как избежать подобных ситуаций в будущем, включая использование детских поисковых модулей и удаление сообщений электронной почты от неизвестных людей.</w:t>
      </w:r>
    </w:p>
    <w:p w:rsidR="00207702" w:rsidRPr="00F46A3C" w:rsidRDefault="00207702" w:rsidP="004A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A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</w:t>
      </w:r>
    </w:p>
    <w:p w:rsidR="00207702" w:rsidRPr="00F46A3C" w:rsidRDefault="00207702" w:rsidP="004A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A3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Закону необходимо подчиняться даже в Интернете.</w:t>
      </w:r>
    </w:p>
    <w:p w:rsidR="00380C77" w:rsidRPr="00F46A3C" w:rsidRDefault="00207702" w:rsidP="004A0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3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При работе в Интернете не стоит забывать о том, что нужно заботиться об остальных так же, как и о себе. </w:t>
      </w:r>
    </w:p>
    <w:sectPr w:rsidR="00380C77" w:rsidRPr="00F46A3C" w:rsidSect="00380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793" w:rsidRDefault="00D66793" w:rsidP="00F42333">
      <w:pPr>
        <w:spacing w:after="0" w:line="240" w:lineRule="auto"/>
      </w:pPr>
      <w:r>
        <w:separator/>
      </w:r>
    </w:p>
  </w:endnote>
  <w:endnote w:type="continuationSeparator" w:id="0">
    <w:p w:rsidR="00D66793" w:rsidRDefault="00D66793" w:rsidP="00F42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793" w:rsidRDefault="00D66793" w:rsidP="00F42333">
      <w:pPr>
        <w:spacing w:after="0" w:line="240" w:lineRule="auto"/>
      </w:pPr>
      <w:r>
        <w:separator/>
      </w:r>
    </w:p>
  </w:footnote>
  <w:footnote w:type="continuationSeparator" w:id="0">
    <w:p w:rsidR="00D66793" w:rsidRDefault="00D66793" w:rsidP="00F42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F088D"/>
    <w:multiLevelType w:val="hybridMultilevel"/>
    <w:tmpl w:val="5F084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00C7"/>
    <w:multiLevelType w:val="hybridMultilevel"/>
    <w:tmpl w:val="E3109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D7125"/>
    <w:multiLevelType w:val="hybridMultilevel"/>
    <w:tmpl w:val="A85EB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C72EBF"/>
    <w:multiLevelType w:val="hybridMultilevel"/>
    <w:tmpl w:val="B7A25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6905B2"/>
    <w:multiLevelType w:val="hybridMultilevel"/>
    <w:tmpl w:val="554C9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702"/>
    <w:rsid w:val="000209AE"/>
    <w:rsid w:val="00020BB6"/>
    <w:rsid w:val="0003059B"/>
    <w:rsid w:val="00066817"/>
    <w:rsid w:val="00077038"/>
    <w:rsid w:val="0008735D"/>
    <w:rsid w:val="000A1C74"/>
    <w:rsid w:val="000B1069"/>
    <w:rsid w:val="000B115D"/>
    <w:rsid w:val="00123A7F"/>
    <w:rsid w:val="001603CD"/>
    <w:rsid w:val="001B10AE"/>
    <w:rsid w:val="00207702"/>
    <w:rsid w:val="002A7E3F"/>
    <w:rsid w:val="003138F8"/>
    <w:rsid w:val="003262BE"/>
    <w:rsid w:val="0033370E"/>
    <w:rsid w:val="00362C23"/>
    <w:rsid w:val="00380C77"/>
    <w:rsid w:val="00390167"/>
    <w:rsid w:val="003A4D51"/>
    <w:rsid w:val="003F36EB"/>
    <w:rsid w:val="004006E0"/>
    <w:rsid w:val="004667FF"/>
    <w:rsid w:val="004A0822"/>
    <w:rsid w:val="004C5E6B"/>
    <w:rsid w:val="005105E6"/>
    <w:rsid w:val="00512B6B"/>
    <w:rsid w:val="00576155"/>
    <w:rsid w:val="00584343"/>
    <w:rsid w:val="005F78D9"/>
    <w:rsid w:val="0061529B"/>
    <w:rsid w:val="0069092D"/>
    <w:rsid w:val="00693F84"/>
    <w:rsid w:val="00697A81"/>
    <w:rsid w:val="007213B9"/>
    <w:rsid w:val="00730730"/>
    <w:rsid w:val="00734AF4"/>
    <w:rsid w:val="00771FD6"/>
    <w:rsid w:val="007D7B93"/>
    <w:rsid w:val="008015CF"/>
    <w:rsid w:val="008B7495"/>
    <w:rsid w:val="008D1C8A"/>
    <w:rsid w:val="00974C98"/>
    <w:rsid w:val="009D055B"/>
    <w:rsid w:val="00A16112"/>
    <w:rsid w:val="00A94FE0"/>
    <w:rsid w:val="00B24CD3"/>
    <w:rsid w:val="00B67CE5"/>
    <w:rsid w:val="00B97EA2"/>
    <w:rsid w:val="00C4747F"/>
    <w:rsid w:val="00C65278"/>
    <w:rsid w:val="00CD0FC7"/>
    <w:rsid w:val="00D227C1"/>
    <w:rsid w:val="00D3651D"/>
    <w:rsid w:val="00D66793"/>
    <w:rsid w:val="00DA68DA"/>
    <w:rsid w:val="00DB7E8E"/>
    <w:rsid w:val="00DD356A"/>
    <w:rsid w:val="00E51899"/>
    <w:rsid w:val="00EF559F"/>
    <w:rsid w:val="00F012C3"/>
    <w:rsid w:val="00F06B1E"/>
    <w:rsid w:val="00F42333"/>
    <w:rsid w:val="00F46A3C"/>
    <w:rsid w:val="00F9393C"/>
    <w:rsid w:val="00FA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52D97-3522-4099-B568-0E4505DD1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70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7702"/>
  </w:style>
  <w:style w:type="paragraph" w:styleId="a3">
    <w:name w:val="Normal (Web)"/>
    <w:basedOn w:val="a"/>
    <w:uiPriority w:val="99"/>
    <w:unhideWhenUsed/>
    <w:rsid w:val="00207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7702"/>
    <w:rPr>
      <w:b/>
      <w:bCs/>
    </w:rPr>
  </w:style>
  <w:style w:type="character" w:styleId="a5">
    <w:name w:val="Emphasis"/>
    <w:basedOn w:val="a0"/>
    <w:uiPriority w:val="20"/>
    <w:qFormat/>
    <w:rsid w:val="004A0822"/>
    <w:rPr>
      <w:i/>
      <w:iCs/>
    </w:rPr>
  </w:style>
  <w:style w:type="paragraph" w:styleId="a6">
    <w:name w:val="List Paragraph"/>
    <w:basedOn w:val="a"/>
    <w:uiPriority w:val="34"/>
    <w:qFormat/>
    <w:rsid w:val="004A082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42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2333"/>
  </w:style>
  <w:style w:type="paragraph" w:styleId="a9">
    <w:name w:val="footer"/>
    <w:basedOn w:val="a"/>
    <w:link w:val="aa"/>
    <w:uiPriority w:val="99"/>
    <w:unhideWhenUsed/>
    <w:rsid w:val="00F42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333"/>
  </w:style>
  <w:style w:type="character" w:styleId="ab">
    <w:name w:val="Hyperlink"/>
    <w:basedOn w:val="a0"/>
    <w:uiPriority w:val="99"/>
    <w:unhideWhenUsed/>
    <w:rsid w:val="002A7E3F"/>
    <w:rPr>
      <w:color w:val="0000FF" w:themeColor="hyperlink"/>
      <w:u w:val="single"/>
    </w:rPr>
  </w:style>
  <w:style w:type="paragraph" w:styleId="ac">
    <w:name w:val="No Spacing"/>
    <w:uiPriority w:val="1"/>
    <w:qFormat/>
    <w:rsid w:val="00E518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99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7</Pages>
  <Words>2676</Words>
  <Characters>15255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Горшуновы</dc:creator>
  <cp:lastModifiedBy>ажа</cp:lastModifiedBy>
  <cp:revision>37</cp:revision>
  <dcterms:created xsi:type="dcterms:W3CDTF">2014-12-01T12:16:00Z</dcterms:created>
  <dcterms:modified xsi:type="dcterms:W3CDTF">2014-12-05T13:08:00Z</dcterms:modified>
</cp:coreProperties>
</file>